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E723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EE7236"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37752809" wp14:editId="248DC2D4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485900" cy="1308735"/>
            <wp:effectExtent l="0" t="0" r="12700" b="12065"/>
            <wp:wrapNone/>
            <wp:docPr id="1" name="Immagine 1" descr="C:\Users\Asus\Desktop\LOGO AGGIORNATO\LOGO IC7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sus\Desktop\LOGO AGGIORNATO\LOGO IC7 Mode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236"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6D780585" wp14:editId="3078BC99">
            <wp:simplePos x="0" y="0"/>
            <wp:positionH relativeFrom="column">
              <wp:posOffset>5240020</wp:posOffset>
            </wp:positionH>
            <wp:positionV relativeFrom="paragraph">
              <wp:posOffset>32385</wp:posOffset>
            </wp:positionV>
            <wp:extent cx="636270" cy="647065"/>
            <wp:effectExtent l="0" t="0" r="0" b="0"/>
            <wp:wrapNone/>
            <wp:docPr id="2" name="Immagine 2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236"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2E80809" wp14:editId="3A88FB90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5"/>
          <w:tab w:val="center" w:pos="4819"/>
        </w:tabs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E723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EE723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EE7236"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3427A94A" wp14:editId="70965DE3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0" t="0" r="0" b="0"/>
            <wp:wrapNone/>
            <wp:docPr id="4" name="Immagine 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E7236"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539CBDC8" wp14:editId="3F298649">
            <wp:simplePos x="0" y="0"/>
            <wp:positionH relativeFrom="column">
              <wp:posOffset>2874900</wp:posOffset>
            </wp:positionH>
            <wp:positionV relativeFrom="paragraph">
              <wp:posOffset>148910</wp:posOffset>
            </wp:positionV>
            <wp:extent cx="450215" cy="474345"/>
            <wp:effectExtent l="0" t="0" r="6985" b="825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236"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37117630" wp14:editId="33EFD6D8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0" t="0" r="0" b="0"/>
            <wp:wrapNone/>
            <wp:docPr id="6" name="Immagine 6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E7236">
        <w:rPr>
          <w:rFonts w:ascii="Calibri" w:eastAsia="Times New Roman" w:hAnsi="Calibri" w:cs="Times New Roman"/>
          <w:sz w:val="24"/>
          <w:szCs w:val="24"/>
          <w:lang w:eastAsia="ar-SA"/>
        </w:rPr>
        <w:t>Istituto Comprensivo Modena 7</w:t>
      </w:r>
    </w:p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E723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Via Francesco </w:t>
      </w:r>
      <w:proofErr w:type="spellStart"/>
      <w:r w:rsidRPr="00EE7236">
        <w:rPr>
          <w:rFonts w:ascii="Calibri" w:eastAsia="Times New Roman" w:hAnsi="Calibri" w:cs="Times New Roman"/>
          <w:sz w:val="24"/>
          <w:szCs w:val="24"/>
          <w:lang w:eastAsia="ar-SA"/>
        </w:rPr>
        <w:t>Nicoli</w:t>
      </w:r>
      <w:proofErr w:type="spellEnd"/>
      <w:r w:rsidRPr="00EE7236">
        <w:rPr>
          <w:rFonts w:ascii="Calibri" w:eastAsia="Times New Roman" w:hAnsi="Calibri" w:cs="Times New Roman"/>
          <w:sz w:val="24"/>
          <w:szCs w:val="24"/>
          <w:lang w:eastAsia="ar-SA"/>
        </w:rPr>
        <w:t>, 152 - 41124 Modena</w:t>
      </w:r>
    </w:p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E7236">
        <w:rPr>
          <w:rFonts w:ascii="Calibri" w:eastAsia="Times New Roman" w:hAnsi="Calibri" w:cs="Times New Roman"/>
          <w:sz w:val="24"/>
          <w:szCs w:val="24"/>
          <w:lang w:eastAsia="ar-SA"/>
        </w:rPr>
        <w:t>Tel. 059/352184 – fax 059/345956</w:t>
      </w:r>
    </w:p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EE723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Codice Meccanografico: MOIC846002 - Codice Fiscale: </w:t>
      </w:r>
      <w:r w:rsidRPr="00EE7236">
        <w:rPr>
          <w:rFonts w:ascii="Calibri" w:eastAsia="Calibri" w:hAnsi="Calibri" w:cs="Times New Roman"/>
          <w:sz w:val="24"/>
          <w:szCs w:val="24"/>
        </w:rPr>
        <w:t>94186030360</w:t>
      </w:r>
      <w:proofErr w:type="gramEnd"/>
    </w:p>
    <w:p w:rsidR="00EE7236" w:rsidRPr="00EE7236" w:rsidRDefault="00EE7236" w:rsidP="00EE72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E7236">
        <w:rPr>
          <w:rFonts w:ascii="Calibri" w:eastAsia="Calibri" w:hAnsi="Calibri" w:cs="Times New Roman"/>
          <w:sz w:val="24"/>
          <w:szCs w:val="24"/>
        </w:rPr>
        <w:t xml:space="preserve">e-mail: </w:t>
      </w:r>
      <w:hyperlink r:id="rId11" w:history="1">
        <w:r w:rsidRPr="00EE723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moic846002@istruzione.it</w:t>
        </w:r>
      </w:hyperlink>
      <w:r w:rsidRPr="00EE7236">
        <w:rPr>
          <w:rFonts w:ascii="Calibri" w:eastAsia="Calibri" w:hAnsi="Calibri" w:cs="Times New Roman"/>
          <w:color w:val="0000FF"/>
          <w:sz w:val="24"/>
          <w:szCs w:val="24"/>
          <w:u w:val="single"/>
        </w:rPr>
        <w:t xml:space="preserve"> - </w:t>
      </w:r>
      <w:r w:rsidRPr="00EE7236">
        <w:rPr>
          <w:rFonts w:ascii="Calibri" w:eastAsia="Calibri" w:hAnsi="Calibri" w:cs="Times New Roman"/>
          <w:sz w:val="24"/>
          <w:szCs w:val="24"/>
        </w:rPr>
        <w:t xml:space="preserve">e-mail </w:t>
      </w:r>
      <w:proofErr w:type="spellStart"/>
      <w:r w:rsidRPr="00EE7236">
        <w:rPr>
          <w:rFonts w:ascii="Calibri" w:eastAsia="Calibri" w:hAnsi="Calibri" w:cs="Times New Roman"/>
          <w:sz w:val="24"/>
          <w:szCs w:val="24"/>
        </w:rPr>
        <w:t>pec</w:t>
      </w:r>
      <w:proofErr w:type="spellEnd"/>
      <w:r w:rsidRPr="00EE7236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12" w:history="1">
        <w:r w:rsidRPr="00EE723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MOIC846002@PEC.ISTRUZIONE.IT</w:t>
        </w:r>
      </w:hyperlink>
    </w:p>
    <w:p w:rsidR="00EE7236" w:rsidRPr="00EE7236" w:rsidRDefault="00EE7236" w:rsidP="00EE72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E7236">
        <w:rPr>
          <w:rFonts w:ascii="Calibri" w:eastAsia="Times New Roman" w:hAnsi="Calibri" w:cs="Times New Roman"/>
          <w:color w:val="1B416F"/>
          <w:sz w:val="24"/>
          <w:szCs w:val="24"/>
          <w:lang w:eastAsia="it-IT"/>
        </w:rPr>
        <w:sym w:font="Webdings" w:char="F0FC"/>
      </w:r>
      <w:r w:rsidRPr="00EE7236">
        <w:rPr>
          <w:rFonts w:ascii="Calibri" w:eastAsia="Times New Roman" w:hAnsi="Calibri" w:cs="Times New Roman"/>
          <w:color w:val="1B416F"/>
          <w:sz w:val="24"/>
          <w:szCs w:val="24"/>
          <w:lang w:eastAsia="it-IT"/>
        </w:rPr>
        <w:t xml:space="preserve"> </w:t>
      </w:r>
      <w:hyperlink r:id="rId13" w:history="1">
        <w:r w:rsidRPr="00EE723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http://www.ic7modena.it/</w:t>
        </w:r>
      </w:hyperlink>
    </w:p>
    <w:p w:rsidR="000D15E6" w:rsidRPr="000D15E6" w:rsidRDefault="000D15E6" w:rsidP="000D15E6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4A5624" w:rsidRDefault="004A5624" w:rsidP="004A5624">
      <w:pPr>
        <w:suppressAutoHyphens/>
        <w:spacing w:after="12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Modena, 22 gennaio 2020</w:t>
      </w:r>
    </w:p>
    <w:p w:rsidR="004A5624" w:rsidRDefault="004A5624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4A5624" w:rsidRDefault="004A5624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C8099B" w:rsidRPr="00C8099B" w:rsidRDefault="00C8099B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Gentili genitori, </w:t>
      </w:r>
    </w:p>
    <w:p w:rsidR="00C8099B" w:rsidRPr="00C8099B" w:rsidRDefault="00C8099B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per</w:t>
      </w:r>
      <w:proofErr w:type="gramEnd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l’anno scolastico 2019/2020 è stato attivato un progetto logopedico che interessa le scuole dell’infanzia, primaria e secondaria di tutt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o l’Istituto Comprensivo 7 di Modena.</w:t>
      </w: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</w:p>
    <w:p w:rsidR="00C8099B" w:rsidRPr="00C8099B" w:rsidRDefault="00C8099B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T</w:t>
      </w:r>
      <w:r w:rsidR="0010302E">
        <w:rPr>
          <w:rFonts w:ascii="Calibri" w:eastAsia="Times New Roman" w:hAnsi="Calibri" w:cs="Times New Roman"/>
          <w:sz w:val="24"/>
          <w:szCs w:val="24"/>
          <w:lang w:eastAsia="ar-SA"/>
        </w:rPr>
        <w:t>ale progetto</w:t>
      </w: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vuole rafforzare l’offerta formativa della scuola, in supporto agli insegnanti e soprattutto in aiuto agli alunni che incontrano difficoltà nel percorso scolastico.</w:t>
      </w:r>
    </w:p>
    <w:p w:rsidR="00C8099B" w:rsidRPr="00C8099B" w:rsidRDefault="00C8099B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Il progetto prevede attività di formazione specifica per i docenti in tema di DSA,</w:t>
      </w:r>
      <w:proofErr w:type="gramStart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  <w:proofErr w:type="gramEnd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osservaz</w:t>
      </w:r>
      <w:r w:rsidR="00E141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ioni/valutazioni sugli alunni </w:t>
      </w:r>
      <w:r w:rsidR="0010302E">
        <w:rPr>
          <w:rFonts w:ascii="Calibri" w:eastAsia="Times New Roman" w:hAnsi="Calibri" w:cs="Times New Roman"/>
          <w:sz w:val="24"/>
          <w:szCs w:val="24"/>
          <w:lang w:eastAsia="ar-SA"/>
        </w:rPr>
        <w:t>dove se ne ravvisa la necessità, la somministrazione in prove strutturate, previo consenso della famiglia, a cui seguiranno</w:t>
      </w: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momenti dedicati alla restituzione a genitori e insegnanti.</w:t>
      </w:r>
    </w:p>
    <w:p w:rsidR="00C8099B" w:rsidRPr="00C8099B" w:rsidRDefault="00C8099B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Vista l’importanza</w:t>
      </w:r>
      <w:r w:rsidR="001332F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dei temi trattati, </w:t>
      </w: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sarà attivato uno sportello, simile a quello psicologico, ove sarà possibile ricevere </w:t>
      </w:r>
      <w:proofErr w:type="gramStart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ulteriore</w:t>
      </w:r>
      <w:proofErr w:type="gramEnd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restituzione del percorso svolto. </w:t>
      </w:r>
    </w:p>
    <w:p w:rsidR="00C8099B" w:rsidRPr="00C8099B" w:rsidRDefault="00C8099B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Date e orari saranno comunicati per</w:t>
      </w:r>
      <w:r w:rsidR="001332F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tempo e ci si potrà </w:t>
      </w:r>
      <w:r w:rsidR="001332FE" w:rsidRPr="004A5624">
        <w:rPr>
          <w:rFonts w:ascii="Calibri" w:eastAsia="Times New Roman" w:hAnsi="Calibri" w:cs="Times New Roman"/>
          <w:b/>
          <w:sz w:val="24"/>
          <w:szCs w:val="24"/>
          <w:lang w:eastAsia="ar-SA"/>
        </w:rPr>
        <w:t>prenotare</w:t>
      </w:r>
      <w:r w:rsidR="001332F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tramite la prof.ssa Maria Francesca Losavio</w:t>
      </w:r>
      <w:r w:rsidR="00641D95">
        <w:rPr>
          <w:rFonts w:ascii="Calibri" w:eastAsia="Times New Roman" w:hAnsi="Calibri" w:cs="Times New Roman"/>
          <w:sz w:val="24"/>
          <w:szCs w:val="24"/>
          <w:lang w:eastAsia="ar-SA"/>
        </w:rPr>
        <w:t>, referente del progetto per la Scuola Secondaria di primo Grado Guidotti</w:t>
      </w:r>
      <w:r w:rsidR="004A562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telefonando il martedì, mercoledì e giovedì mattina dalle </w:t>
      </w:r>
      <w:proofErr w:type="gramStart"/>
      <w:r w:rsidR="004A5624">
        <w:rPr>
          <w:rFonts w:ascii="Calibri" w:eastAsia="Times New Roman" w:hAnsi="Calibri" w:cs="Times New Roman"/>
          <w:sz w:val="24"/>
          <w:szCs w:val="24"/>
          <w:lang w:eastAsia="ar-SA"/>
        </w:rPr>
        <w:t>8</w:t>
      </w:r>
      <w:proofErr w:type="gramEnd"/>
      <w:r w:rsidR="004A562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alle 10</w:t>
      </w:r>
      <w:bookmarkStart w:id="0" w:name="_GoBack"/>
      <w:bookmarkEnd w:id="0"/>
      <w:r w:rsidR="00641D95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332F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e s</w:t>
      </w:r>
      <w:r w:rsidR="0040631B">
        <w:rPr>
          <w:rFonts w:ascii="Calibri" w:eastAsia="Times New Roman" w:hAnsi="Calibri" w:cs="Times New Roman"/>
          <w:sz w:val="24"/>
          <w:szCs w:val="24"/>
          <w:lang w:eastAsia="ar-SA"/>
        </w:rPr>
        <w:t>arà possibile contattarmi</w:t>
      </w: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40631B">
        <w:rPr>
          <w:rFonts w:ascii="Calibri" w:eastAsia="Times New Roman" w:hAnsi="Calibri" w:cs="Times New Roman"/>
          <w:sz w:val="24"/>
          <w:szCs w:val="24"/>
          <w:lang w:eastAsia="ar-SA"/>
        </w:rPr>
        <w:t>tramite e-mail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indicando nome e cognome del bambino, classe e scuola frequentata, numero di cellulare. </w:t>
      </w:r>
    </w:p>
    <w:p w:rsidR="00C8099B" w:rsidRPr="00C8099B" w:rsidRDefault="00C8099B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Verrete</w:t>
      </w:r>
      <w:proofErr w:type="gramEnd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ricontattati appena possibile.  </w:t>
      </w:r>
    </w:p>
    <w:p w:rsidR="00C8099B" w:rsidRPr="001332FE" w:rsidRDefault="001332FE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1332FE">
        <w:rPr>
          <w:rFonts w:ascii="Calibri" w:eastAsia="Times New Roman" w:hAnsi="Calibri" w:cs="Times New Roman"/>
          <w:b/>
          <w:sz w:val="24"/>
          <w:szCs w:val="24"/>
          <w:lang w:eastAsia="ar-SA"/>
        </w:rPr>
        <w:t>Le date e gli orari per ora disponibili sono i seguenti:</w:t>
      </w:r>
    </w:p>
    <w:p w:rsidR="001332FE" w:rsidRPr="001332FE" w:rsidRDefault="001332FE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1332FE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lunedì 3 febbraio dalle 9:30 alle </w:t>
      </w:r>
      <w:proofErr w:type="gramStart"/>
      <w:r w:rsidRPr="001332FE">
        <w:rPr>
          <w:rFonts w:ascii="Calibri" w:eastAsia="Times New Roman" w:hAnsi="Calibri" w:cs="Times New Roman"/>
          <w:b/>
          <w:sz w:val="24"/>
          <w:szCs w:val="24"/>
          <w:lang w:eastAsia="ar-SA"/>
        </w:rPr>
        <w:t>12</w:t>
      </w:r>
      <w:proofErr w:type="gramEnd"/>
    </w:p>
    <w:p w:rsidR="001332FE" w:rsidRPr="001332FE" w:rsidRDefault="001332FE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1332FE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giovedì 13 febbraio dalle </w:t>
      </w:r>
      <w:proofErr w:type="gramStart"/>
      <w:r w:rsidRPr="001332FE">
        <w:rPr>
          <w:rFonts w:ascii="Calibri" w:eastAsia="Times New Roman" w:hAnsi="Calibri" w:cs="Times New Roman"/>
          <w:b/>
          <w:sz w:val="24"/>
          <w:szCs w:val="24"/>
          <w:lang w:eastAsia="ar-SA"/>
        </w:rPr>
        <w:t>10</w:t>
      </w:r>
      <w:proofErr w:type="gramEnd"/>
      <w:r w:rsidRPr="001332FE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alle 14</w:t>
      </w:r>
    </w:p>
    <w:p w:rsidR="001332FE" w:rsidRPr="001332FE" w:rsidRDefault="001332FE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1332FE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martedì 18 febbraio dalle 10:30 alle </w:t>
      </w:r>
      <w:proofErr w:type="gramStart"/>
      <w:r w:rsidRPr="001332FE">
        <w:rPr>
          <w:rFonts w:ascii="Calibri" w:eastAsia="Times New Roman" w:hAnsi="Calibri" w:cs="Times New Roman"/>
          <w:b/>
          <w:sz w:val="24"/>
          <w:szCs w:val="24"/>
          <w:lang w:eastAsia="ar-SA"/>
        </w:rPr>
        <w:t>14</w:t>
      </w:r>
      <w:proofErr w:type="gramEnd"/>
      <w:r w:rsidRPr="001332FE">
        <w:rPr>
          <w:rFonts w:ascii="Calibri" w:eastAsia="Times New Roman" w:hAnsi="Calibri" w:cs="Times New Roman"/>
          <w:b/>
          <w:sz w:val="24"/>
          <w:szCs w:val="24"/>
          <w:lang w:eastAsia="ar-SA"/>
        </w:rPr>
        <w:t>.</w:t>
      </w:r>
    </w:p>
    <w:p w:rsidR="000D15E6" w:rsidRDefault="00C8099B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Dott.ssa</w:t>
      </w:r>
      <w:proofErr w:type="gramEnd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Chiara </w:t>
      </w:r>
      <w:proofErr w:type="spellStart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Bonacini</w:t>
      </w:r>
      <w:proofErr w:type="spellEnd"/>
      <w:r w:rsidRPr="00C8099B">
        <w:rPr>
          <w:rFonts w:ascii="Calibri" w:eastAsia="Times New Roman" w:hAnsi="Calibri" w:cs="Times New Roman"/>
          <w:sz w:val="24"/>
          <w:szCs w:val="24"/>
          <w:lang w:eastAsia="ar-SA"/>
        </w:rPr>
        <w:t>, logopedista</w:t>
      </w:r>
    </w:p>
    <w:p w:rsidR="00C8099B" w:rsidRDefault="004A5624" w:rsidP="00C8099B">
      <w:pPr>
        <w:suppressAutoHyphens/>
        <w:spacing w:after="120" w:line="240" w:lineRule="auto"/>
        <w:jc w:val="both"/>
        <w:rPr>
          <w:rStyle w:val="Collegamentoipertestuale"/>
          <w:rFonts w:ascii="Calibri" w:eastAsia="Times New Roman" w:hAnsi="Calibri" w:cs="Times New Roman"/>
          <w:sz w:val="24"/>
          <w:szCs w:val="24"/>
          <w:lang w:eastAsia="ar-SA"/>
        </w:rPr>
      </w:pPr>
      <w:hyperlink r:id="rId14" w:history="1">
        <w:r w:rsidR="00C8099B" w:rsidRPr="00D2686B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ar-SA"/>
          </w:rPr>
          <w:t>kiarabonacini@libero.it</w:t>
        </w:r>
      </w:hyperlink>
    </w:p>
    <w:p w:rsidR="001332FE" w:rsidRDefault="001332FE" w:rsidP="00C8099B">
      <w:pPr>
        <w:suppressAutoHyphens/>
        <w:spacing w:after="120" w:line="240" w:lineRule="auto"/>
        <w:jc w:val="both"/>
        <w:rPr>
          <w:rStyle w:val="Collegamentoipertestuale"/>
          <w:rFonts w:ascii="Calibri" w:eastAsia="Times New Roman" w:hAnsi="Calibri" w:cs="Times New Roman"/>
          <w:sz w:val="24"/>
          <w:szCs w:val="24"/>
          <w:lang w:eastAsia="ar-SA"/>
        </w:rPr>
      </w:pPr>
    </w:p>
    <w:p w:rsidR="001332FE" w:rsidRDefault="001332FE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C8099B" w:rsidRPr="00EE7236" w:rsidRDefault="00C8099B" w:rsidP="00C809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sectPr w:rsidR="00C8099B" w:rsidRPr="00EE7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C1"/>
    <w:rsid w:val="000D15E6"/>
    <w:rsid w:val="0010302E"/>
    <w:rsid w:val="001332FE"/>
    <w:rsid w:val="002B6636"/>
    <w:rsid w:val="0040631B"/>
    <w:rsid w:val="004A5624"/>
    <w:rsid w:val="00641D95"/>
    <w:rsid w:val="00C8099B"/>
    <w:rsid w:val="00D01AC1"/>
    <w:rsid w:val="00E1416E"/>
    <w:rsid w:val="00E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EE72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E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EE72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E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c7moden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MOIC846002@PEC.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oic846002@istruzione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kiarabonac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guidmo</cp:lastModifiedBy>
  <cp:revision>6</cp:revision>
  <dcterms:created xsi:type="dcterms:W3CDTF">2020-01-22T09:28:00Z</dcterms:created>
  <dcterms:modified xsi:type="dcterms:W3CDTF">2020-01-22T09:41:00Z</dcterms:modified>
</cp:coreProperties>
</file>